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68" w:rsidRPr="000536CC" w:rsidRDefault="00733CCD" w:rsidP="00733CCD">
      <w:pPr>
        <w:pStyle w:val="Geenafstand"/>
        <w:rPr>
          <w:b/>
          <w:sz w:val="24"/>
          <w:szCs w:val="24"/>
        </w:rPr>
      </w:pPr>
      <w:bookmarkStart w:id="0" w:name="_GoBack"/>
      <w:bookmarkEnd w:id="0"/>
      <w:r w:rsidRPr="000536CC">
        <w:rPr>
          <w:b/>
          <w:sz w:val="24"/>
          <w:szCs w:val="24"/>
        </w:rPr>
        <w:t>Omschrijving activiteiten Kunst en Cultuur 201</w:t>
      </w:r>
      <w:r w:rsidR="009830EE" w:rsidRPr="000536CC">
        <w:rPr>
          <w:b/>
          <w:sz w:val="24"/>
          <w:szCs w:val="24"/>
        </w:rPr>
        <w:t>5</w:t>
      </w:r>
      <w:r w:rsidR="000536CC">
        <w:rPr>
          <w:b/>
          <w:sz w:val="24"/>
          <w:szCs w:val="24"/>
        </w:rPr>
        <w:t xml:space="preserve">, financieel mogelijk gemaakt door een bijdrage </w:t>
      </w:r>
      <w:r w:rsidR="00414474">
        <w:rPr>
          <w:b/>
          <w:sz w:val="24"/>
          <w:szCs w:val="24"/>
        </w:rPr>
        <w:t>van</w:t>
      </w:r>
      <w:r w:rsidR="000536CC" w:rsidRPr="000536CC">
        <w:rPr>
          <w:b/>
          <w:sz w:val="24"/>
          <w:szCs w:val="24"/>
        </w:rPr>
        <w:t xml:space="preserve"> de Werkgroep Kunst en Cultuur Oostelijke Binnenstad</w:t>
      </w:r>
    </w:p>
    <w:p w:rsidR="009830EE" w:rsidRPr="000536CC" w:rsidRDefault="009830EE" w:rsidP="00733CCD">
      <w:pPr>
        <w:pStyle w:val="Geenafstand"/>
        <w:rPr>
          <w:sz w:val="24"/>
          <w:szCs w:val="24"/>
        </w:rPr>
      </w:pPr>
    </w:p>
    <w:p w:rsidR="00733CCD" w:rsidRPr="000536CC" w:rsidRDefault="00733CCD" w:rsidP="00733CCD">
      <w:pPr>
        <w:pStyle w:val="Geenafstand"/>
        <w:rPr>
          <w:b/>
          <w:sz w:val="24"/>
          <w:szCs w:val="24"/>
        </w:rPr>
      </w:pPr>
      <w:r w:rsidRPr="000536CC">
        <w:rPr>
          <w:b/>
          <w:sz w:val="24"/>
          <w:szCs w:val="24"/>
        </w:rPr>
        <w:t>Patatatoe:</w:t>
      </w:r>
    </w:p>
    <w:p w:rsidR="00961EDB" w:rsidRPr="000536CC" w:rsidRDefault="00961EDB" w:rsidP="00733CCD">
      <w:pPr>
        <w:pStyle w:val="Geenafstand"/>
        <w:rPr>
          <w:sz w:val="24"/>
          <w:szCs w:val="24"/>
        </w:rPr>
      </w:pPr>
      <w:r w:rsidRPr="000536CC">
        <w:rPr>
          <w:sz w:val="24"/>
          <w:szCs w:val="24"/>
        </w:rPr>
        <w:t>Zaterdag 12 september voor de 12</w:t>
      </w:r>
      <w:r w:rsidRPr="000536CC">
        <w:rPr>
          <w:sz w:val="24"/>
          <w:szCs w:val="24"/>
          <w:vertAlign w:val="superscript"/>
        </w:rPr>
        <w:t>de</w:t>
      </w:r>
      <w:r w:rsidRPr="000536CC">
        <w:rPr>
          <w:sz w:val="24"/>
          <w:szCs w:val="24"/>
        </w:rPr>
        <w:t xml:space="preserve"> keer georganiseerd door buurtbewoners met een optocht en veel activiteiten en afsluitend feest in en rondom de Witte Boei.</w:t>
      </w:r>
    </w:p>
    <w:p w:rsidR="00961EDB" w:rsidRPr="000536CC" w:rsidRDefault="00961EDB" w:rsidP="00733CCD">
      <w:pPr>
        <w:pStyle w:val="Geenafstand"/>
        <w:rPr>
          <w:sz w:val="24"/>
          <w:szCs w:val="24"/>
        </w:rPr>
      </w:pPr>
    </w:p>
    <w:p w:rsidR="00733CCD" w:rsidRPr="000536CC" w:rsidRDefault="00733CCD" w:rsidP="00733CCD">
      <w:pPr>
        <w:pStyle w:val="Geenafstand"/>
        <w:rPr>
          <w:b/>
          <w:sz w:val="24"/>
          <w:szCs w:val="24"/>
        </w:rPr>
      </w:pPr>
      <w:r w:rsidRPr="000536CC">
        <w:rPr>
          <w:b/>
          <w:sz w:val="24"/>
          <w:szCs w:val="24"/>
        </w:rPr>
        <w:t>SOOP:</w:t>
      </w:r>
    </w:p>
    <w:p w:rsidR="003504CB" w:rsidRPr="000536CC" w:rsidRDefault="003504CB" w:rsidP="003504CB">
      <w:pPr>
        <w:pStyle w:val="Geenafstand"/>
        <w:rPr>
          <w:rFonts w:cs="Arial"/>
          <w:sz w:val="24"/>
          <w:szCs w:val="24"/>
        </w:rPr>
      </w:pPr>
      <w:r w:rsidRPr="000536CC">
        <w:rPr>
          <w:sz w:val="24"/>
          <w:szCs w:val="24"/>
        </w:rPr>
        <w:t xml:space="preserve">Exposities, </w:t>
      </w:r>
      <w:r w:rsidRPr="000536CC">
        <w:rPr>
          <w:rFonts w:cs="Arial"/>
          <w:sz w:val="24"/>
          <w:szCs w:val="24"/>
        </w:rPr>
        <w:t xml:space="preserve">In 2015 heeft de Expositie Commissie </w:t>
      </w:r>
      <w:r w:rsidRPr="000536CC">
        <w:rPr>
          <w:rFonts w:cs="Arial"/>
          <w:i/>
          <w:sz w:val="24"/>
          <w:szCs w:val="24"/>
        </w:rPr>
        <w:t>zes</w:t>
      </w:r>
      <w:r w:rsidRPr="000536CC">
        <w:rPr>
          <w:rFonts w:cs="Arial"/>
          <w:b/>
          <w:sz w:val="24"/>
          <w:szCs w:val="24"/>
        </w:rPr>
        <w:t xml:space="preserve"> </w:t>
      </w:r>
      <w:r w:rsidRPr="000536CC">
        <w:rPr>
          <w:rFonts w:cs="Arial"/>
          <w:sz w:val="24"/>
          <w:szCs w:val="24"/>
        </w:rPr>
        <w:t xml:space="preserve">tentoonstellingen georganiseerd; </w:t>
      </w:r>
      <w:r w:rsidRPr="000536CC">
        <w:rPr>
          <w:rFonts w:cs="Arial"/>
          <w:i/>
          <w:sz w:val="24"/>
          <w:szCs w:val="24"/>
        </w:rPr>
        <w:t xml:space="preserve">560  </w:t>
      </w:r>
      <w:r w:rsidRPr="000536CC">
        <w:rPr>
          <w:rFonts w:cs="Arial"/>
          <w:sz w:val="24"/>
          <w:szCs w:val="24"/>
        </w:rPr>
        <w:t xml:space="preserve"> buurtgenoten vonden hun weg naar de feestelijke openingen, die traditioneel aan de exposities voorafgaan. Het Trio Blue Band, dan wel onze huispianist Hein van der Kroon  zorgden voor de muzikale omlijsting.</w:t>
      </w:r>
    </w:p>
    <w:p w:rsidR="003504CB" w:rsidRPr="000536CC" w:rsidRDefault="003504CB" w:rsidP="00226172">
      <w:pPr>
        <w:pStyle w:val="Geenafstand"/>
        <w:rPr>
          <w:sz w:val="24"/>
          <w:szCs w:val="24"/>
        </w:rPr>
      </w:pPr>
      <w:r w:rsidRPr="000536CC">
        <w:rPr>
          <w:sz w:val="24"/>
          <w:szCs w:val="24"/>
        </w:rPr>
        <w:t xml:space="preserve">Muziek, De Commissie “SOOPSALON” organiseerde het afgelopen jaar </w:t>
      </w:r>
      <w:r w:rsidRPr="000536CC">
        <w:rPr>
          <w:b/>
          <w:sz w:val="24"/>
          <w:szCs w:val="24"/>
        </w:rPr>
        <w:t xml:space="preserve">acht </w:t>
      </w:r>
      <w:r w:rsidRPr="000536CC">
        <w:rPr>
          <w:sz w:val="24"/>
          <w:szCs w:val="24"/>
        </w:rPr>
        <w:t>bijeenkomsten (</w:t>
      </w:r>
      <w:r w:rsidRPr="000536CC">
        <w:rPr>
          <w:i/>
          <w:sz w:val="24"/>
          <w:szCs w:val="24"/>
        </w:rPr>
        <w:t>vijf</w:t>
      </w:r>
      <w:r w:rsidRPr="000536CC">
        <w:rPr>
          <w:b/>
          <w:sz w:val="24"/>
          <w:szCs w:val="24"/>
        </w:rPr>
        <w:t xml:space="preserve"> </w:t>
      </w:r>
      <w:r w:rsidRPr="000536CC">
        <w:rPr>
          <w:sz w:val="24"/>
          <w:szCs w:val="24"/>
        </w:rPr>
        <w:t xml:space="preserve">in het voorjaar en </w:t>
      </w:r>
      <w:r w:rsidRPr="000536CC">
        <w:rPr>
          <w:i/>
          <w:sz w:val="24"/>
          <w:szCs w:val="24"/>
        </w:rPr>
        <w:t>drie</w:t>
      </w:r>
      <w:r w:rsidRPr="000536CC">
        <w:rPr>
          <w:b/>
          <w:sz w:val="24"/>
          <w:szCs w:val="24"/>
        </w:rPr>
        <w:t xml:space="preserve"> </w:t>
      </w:r>
      <w:r w:rsidRPr="000536CC">
        <w:rPr>
          <w:sz w:val="24"/>
          <w:szCs w:val="24"/>
        </w:rPr>
        <w:t xml:space="preserve">in het najaar), waarbij muziek centraal stond. Ook in 2015 ging het weer om een zeer gevarieerd aanbod. Twee evenementen kwamen tot stand door samenwerking met het Conservatorium van Amsterdam. In totaal bezochten </w:t>
      </w:r>
      <w:r w:rsidRPr="000536CC">
        <w:rPr>
          <w:i/>
          <w:sz w:val="24"/>
          <w:szCs w:val="24"/>
        </w:rPr>
        <w:t xml:space="preserve">380 </w:t>
      </w:r>
      <w:r w:rsidRPr="000536CC">
        <w:rPr>
          <w:sz w:val="24"/>
          <w:szCs w:val="24"/>
        </w:rPr>
        <w:t>buurtgenoten de diverse</w:t>
      </w:r>
      <w:r w:rsidR="00997C31" w:rsidRPr="000536CC">
        <w:rPr>
          <w:sz w:val="24"/>
          <w:szCs w:val="24"/>
        </w:rPr>
        <w:t xml:space="preserve"> concerten/muziekbijeenkomsten.</w:t>
      </w:r>
    </w:p>
    <w:p w:rsidR="00997C31" w:rsidRPr="000536CC" w:rsidRDefault="00997C31" w:rsidP="003504CB">
      <w:pPr>
        <w:rPr>
          <w:rFonts w:cs="Arial"/>
          <w:b/>
          <w:sz w:val="24"/>
          <w:szCs w:val="24"/>
        </w:rPr>
      </w:pPr>
      <w:r w:rsidRPr="000536CC">
        <w:rPr>
          <w:rFonts w:cs="Arial"/>
          <w:sz w:val="24"/>
          <w:szCs w:val="24"/>
        </w:rPr>
        <w:t>In samenwerking met de Vereniging “Vrienden van de Plantage” hebben er in 2015 op de laatste donderdag van de maand</w:t>
      </w:r>
      <w:r w:rsidRPr="000536CC">
        <w:rPr>
          <w:rFonts w:cs="Arial"/>
          <w:b/>
          <w:sz w:val="24"/>
          <w:szCs w:val="24"/>
        </w:rPr>
        <w:t xml:space="preserve"> </w:t>
      </w:r>
      <w:r w:rsidRPr="000536CC">
        <w:rPr>
          <w:rFonts w:cs="Arial"/>
          <w:i/>
          <w:sz w:val="24"/>
          <w:szCs w:val="24"/>
        </w:rPr>
        <w:t>zes</w:t>
      </w:r>
      <w:r w:rsidRPr="000536CC">
        <w:rPr>
          <w:rFonts w:cs="Arial"/>
          <w:sz w:val="24"/>
          <w:szCs w:val="24"/>
        </w:rPr>
        <w:t xml:space="preserve"> (</w:t>
      </w:r>
      <w:r w:rsidRPr="000536CC">
        <w:rPr>
          <w:rFonts w:cs="Arial"/>
          <w:i/>
          <w:sz w:val="24"/>
          <w:szCs w:val="24"/>
        </w:rPr>
        <w:t>drie</w:t>
      </w:r>
      <w:r w:rsidRPr="000536CC">
        <w:rPr>
          <w:rFonts w:cs="Arial"/>
          <w:sz w:val="24"/>
          <w:szCs w:val="24"/>
        </w:rPr>
        <w:t xml:space="preserve"> in het voorjaar en </w:t>
      </w:r>
      <w:r w:rsidRPr="000536CC">
        <w:rPr>
          <w:rFonts w:cs="Arial"/>
          <w:i/>
          <w:sz w:val="24"/>
          <w:szCs w:val="24"/>
        </w:rPr>
        <w:t>drie</w:t>
      </w:r>
      <w:r w:rsidRPr="000536CC">
        <w:rPr>
          <w:rFonts w:cs="Arial"/>
          <w:sz w:val="24"/>
          <w:szCs w:val="24"/>
        </w:rPr>
        <w:t xml:space="preserve"> in het najaar) ontmoetingen met interessante buurtgenoten plaatsgevonden.</w:t>
      </w:r>
    </w:p>
    <w:p w:rsidR="00733CCD" w:rsidRPr="000536CC" w:rsidRDefault="00733CCD" w:rsidP="00733CCD">
      <w:pPr>
        <w:pStyle w:val="Geenafstand"/>
        <w:rPr>
          <w:b/>
          <w:sz w:val="24"/>
          <w:szCs w:val="24"/>
        </w:rPr>
      </w:pPr>
      <w:r w:rsidRPr="000536CC">
        <w:rPr>
          <w:b/>
          <w:sz w:val="24"/>
          <w:szCs w:val="24"/>
        </w:rPr>
        <w:t>Oosterkerk:</w:t>
      </w:r>
    </w:p>
    <w:p w:rsidR="00562121" w:rsidRPr="000536CC" w:rsidRDefault="00562121" w:rsidP="00733CCD">
      <w:pPr>
        <w:pStyle w:val="Geenafstand"/>
        <w:rPr>
          <w:sz w:val="24"/>
          <w:szCs w:val="24"/>
        </w:rPr>
      </w:pPr>
      <w:r w:rsidRPr="000536CC">
        <w:rPr>
          <w:sz w:val="24"/>
          <w:szCs w:val="24"/>
        </w:rPr>
        <w:t>De subsidie van Kunst en Cultu</w:t>
      </w:r>
      <w:r w:rsidR="0073689C" w:rsidRPr="000536CC">
        <w:rPr>
          <w:sz w:val="24"/>
          <w:szCs w:val="24"/>
        </w:rPr>
        <w:t>ur wordt gebruikt voor de</w:t>
      </w:r>
      <w:r w:rsidRPr="000536CC">
        <w:rPr>
          <w:sz w:val="24"/>
          <w:szCs w:val="24"/>
        </w:rPr>
        <w:t xml:space="preserve"> </w:t>
      </w:r>
      <w:r w:rsidR="00414474">
        <w:rPr>
          <w:sz w:val="24"/>
          <w:szCs w:val="24"/>
        </w:rPr>
        <w:t>vele koffie- en vrijdagmiddag</w:t>
      </w:r>
      <w:r w:rsidRPr="000536CC">
        <w:rPr>
          <w:sz w:val="24"/>
          <w:szCs w:val="24"/>
        </w:rPr>
        <w:t>concerten</w:t>
      </w:r>
    </w:p>
    <w:p w:rsidR="00997C31" w:rsidRPr="000536CC" w:rsidRDefault="00997C31" w:rsidP="00733CCD">
      <w:pPr>
        <w:pStyle w:val="Geenafstand"/>
        <w:rPr>
          <w:sz w:val="24"/>
          <w:szCs w:val="24"/>
        </w:rPr>
      </w:pPr>
    </w:p>
    <w:p w:rsidR="00733CCD" w:rsidRPr="000536CC" w:rsidRDefault="00733CCD" w:rsidP="00733CCD">
      <w:pPr>
        <w:pStyle w:val="Geenafstand"/>
        <w:rPr>
          <w:b/>
          <w:sz w:val="24"/>
          <w:szCs w:val="24"/>
        </w:rPr>
      </w:pPr>
      <w:r w:rsidRPr="000536CC">
        <w:rPr>
          <w:b/>
          <w:sz w:val="24"/>
          <w:szCs w:val="24"/>
        </w:rPr>
        <w:t>Filmfestival Plantagebuurt Ver</w:t>
      </w:r>
      <w:r w:rsidR="000536CC">
        <w:rPr>
          <w:b/>
          <w:sz w:val="24"/>
          <w:szCs w:val="24"/>
        </w:rPr>
        <w:t xml:space="preserve">eniging </w:t>
      </w:r>
      <w:r w:rsidRPr="000536CC">
        <w:rPr>
          <w:b/>
          <w:sz w:val="24"/>
          <w:szCs w:val="24"/>
        </w:rPr>
        <w:t>Vrienden v.d. Plantage</w:t>
      </w:r>
      <w:r w:rsidR="00EE0769" w:rsidRPr="000536CC">
        <w:rPr>
          <w:b/>
          <w:sz w:val="24"/>
          <w:szCs w:val="24"/>
        </w:rPr>
        <w:t>:</w:t>
      </w:r>
    </w:p>
    <w:p w:rsidR="00EE0769" w:rsidRPr="000536CC" w:rsidRDefault="00831D96" w:rsidP="00733CCD">
      <w:pPr>
        <w:pStyle w:val="Geenafstand"/>
        <w:rPr>
          <w:sz w:val="24"/>
          <w:szCs w:val="24"/>
        </w:rPr>
      </w:pPr>
      <w:r w:rsidRPr="000536CC">
        <w:rPr>
          <w:sz w:val="24"/>
          <w:szCs w:val="24"/>
        </w:rPr>
        <w:t xml:space="preserve">De toezegging van </w:t>
      </w:r>
      <w:r w:rsidR="0073689C" w:rsidRPr="000536CC">
        <w:rPr>
          <w:sz w:val="24"/>
          <w:szCs w:val="24"/>
        </w:rPr>
        <w:t xml:space="preserve">stond in het teken van de </w:t>
      </w:r>
      <w:r w:rsidRPr="000536CC">
        <w:rPr>
          <w:rFonts w:cs="Arial"/>
          <w:sz w:val="24"/>
          <w:szCs w:val="24"/>
        </w:rPr>
        <w:t xml:space="preserve"> voorbereiding van het Plantage Festival 2016 naar aanleiding van het 25 jarig bestaan van de Vereniging Vrienden van de Plantage</w:t>
      </w:r>
      <w:r w:rsidR="0073689C" w:rsidRPr="000536CC">
        <w:rPr>
          <w:sz w:val="24"/>
          <w:szCs w:val="24"/>
        </w:rPr>
        <w:t>.</w:t>
      </w:r>
    </w:p>
    <w:p w:rsidR="00997C31" w:rsidRPr="000536CC" w:rsidRDefault="00997C31" w:rsidP="00733CCD">
      <w:pPr>
        <w:pStyle w:val="Geenafstand"/>
        <w:rPr>
          <w:sz w:val="24"/>
          <w:szCs w:val="24"/>
        </w:rPr>
      </w:pPr>
    </w:p>
    <w:p w:rsidR="00733CCD" w:rsidRPr="000536CC" w:rsidRDefault="00733CCD" w:rsidP="00733CCD">
      <w:pPr>
        <w:pStyle w:val="Geenafstand"/>
        <w:rPr>
          <w:b/>
          <w:sz w:val="24"/>
          <w:szCs w:val="24"/>
        </w:rPr>
      </w:pPr>
      <w:r w:rsidRPr="000536CC">
        <w:rPr>
          <w:b/>
          <w:sz w:val="24"/>
          <w:szCs w:val="24"/>
        </w:rPr>
        <w:t>Wertheimparkfeest:</w:t>
      </w:r>
    </w:p>
    <w:p w:rsidR="00961EDB" w:rsidRPr="000536CC" w:rsidRDefault="00961EDB" w:rsidP="00961EDB">
      <w:pPr>
        <w:rPr>
          <w:sz w:val="24"/>
          <w:szCs w:val="24"/>
        </w:rPr>
      </w:pPr>
      <w:r w:rsidRPr="000536CC">
        <w:rPr>
          <w:sz w:val="24"/>
          <w:szCs w:val="24"/>
        </w:rPr>
        <w:t>Zondag 5 juli voor de 1</w:t>
      </w:r>
      <w:r w:rsidR="00FA1CE1" w:rsidRPr="000536CC">
        <w:rPr>
          <w:sz w:val="24"/>
          <w:szCs w:val="24"/>
        </w:rPr>
        <w:t>0</w:t>
      </w:r>
      <w:r w:rsidRPr="000536CC">
        <w:rPr>
          <w:sz w:val="24"/>
          <w:szCs w:val="24"/>
          <w:vertAlign w:val="superscript"/>
        </w:rPr>
        <w:t>de</w:t>
      </w:r>
      <w:r w:rsidRPr="000536CC">
        <w:rPr>
          <w:sz w:val="24"/>
          <w:szCs w:val="24"/>
        </w:rPr>
        <w:t xml:space="preserve"> keer</w:t>
      </w:r>
      <w:r w:rsidR="00FA1CE1" w:rsidRPr="000536CC">
        <w:rPr>
          <w:sz w:val="24"/>
          <w:szCs w:val="24"/>
        </w:rPr>
        <w:t xml:space="preserve">. </w:t>
      </w:r>
      <w:r w:rsidRPr="000536CC">
        <w:rPr>
          <w:sz w:val="24"/>
          <w:szCs w:val="24"/>
        </w:rPr>
        <w:t>Naast de kramen met informatie van instellingen uit de buurt, waren er de hele middag optredens in het park. We hebben geprobeerd een zo gevarieerd en evenwichtig mogelijk muzikaal programma te bieden, met voornamelijk artiesten die in onze buurt wonen, en met optreden(s) van muzikale kinderen/kinderorkesten uit de buurt. Voor het eerst dit jaar maakte een Kunstmarkt deel uit van het buurtfeest, waar kunstenaars uit de buurt zich konden presenteren</w:t>
      </w:r>
    </w:p>
    <w:p w:rsidR="00733CCD" w:rsidRPr="000536CC" w:rsidRDefault="00733CCD" w:rsidP="00733CCD">
      <w:pPr>
        <w:pStyle w:val="Geenafstand"/>
        <w:rPr>
          <w:b/>
          <w:sz w:val="24"/>
          <w:szCs w:val="24"/>
        </w:rPr>
      </w:pPr>
      <w:r w:rsidRPr="000536CC">
        <w:rPr>
          <w:b/>
          <w:sz w:val="24"/>
          <w:szCs w:val="24"/>
        </w:rPr>
        <w:t>Bijdrage uitpagina buurtkrant:</w:t>
      </w:r>
    </w:p>
    <w:p w:rsidR="003504CB" w:rsidRPr="000536CC" w:rsidRDefault="003504CB" w:rsidP="00733CCD">
      <w:pPr>
        <w:pStyle w:val="Geenafstand"/>
        <w:rPr>
          <w:sz w:val="24"/>
          <w:szCs w:val="24"/>
        </w:rPr>
      </w:pPr>
      <w:r w:rsidRPr="000536CC">
        <w:rPr>
          <w:sz w:val="24"/>
          <w:szCs w:val="24"/>
        </w:rPr>
        <w:t xml:space="preserve">10 keer per jaar. Hier </w:t>
      </w:r>
      <w:r w:rsidR="0073689C" w:rsidRPr="000536CC">
        <w:rPr>
          <w:sz w:val="24"/>
          <w:szCs w:val="24"/>
        </w:rPr>
        <w:t>is geen inhoudelijk versl</w:t>
      </w:r>
      <w:r w:rsidRPr="000536CC">
        <w:rPr>
          <w:sz w:val="24"/>
          <w:szCs w:val="24"/>
        </w:rPr>
        <w:t>ag van, want de uitpagina is het resultaat.</w:t>
      </w:r>
    </w:p>
    <w:p w:rsidR="00733CCD" w:rsidRPr="000536CC" w:rsidRDefault="00733CCD" w:rsidP="00733CCD">
      <w:pPr>
        <w:pStyle w:val="Geenafstand"/>
        <w:rPr>
          <w:sz w:val="24"/>
          <w:szCs w:val="24"/>
        </w:rPr>
      </w:pPr>
    </w:p>
    <w:p w:rsidR="00961EDB" w:rsidRPr="000536CC" w:rsidRDefault="00961EDB" w:rsidP="00733CCD">
      <w:pPr>
        <w:pStyle w:val="Geenafstand"/>
        <w:rPr>
          <w:sz w:val="24"/>
          <w:szCs w:val="24"/>
        </w:rPr>
      </w:pPr>
      <w:r w:rsidRPr="000536CC">
        <w:rPr>
          <w:b/>
          <w:sz w:val="24"/>
          <w:szCs w:val="24"/>
        </w:rPr>
        <w:t>Theatervoorstelling:</w:t>
      </w:r>
      <w:r w:rsidR="000536CC" w:rsidRPr="000536CC">
        <w:rPr>
          <w:b/>
          <w:sz w:val="24"/>
          <w:szCs w:val="24"/>
        </w:rPr>
        <w:t xml:space="preserve">   </w:t>
      </w:r>
      <w:r w:rsidR="000536CC" w:rsidRPr="000536CC">
        <w:rPr>
          <w:sz w:val="24"/>
          <w:szCs w:val="24"/>
        </w:rPr>
        <w:t>Geen verslag ontvangen.</w:t>
      </w:r>
    </w:p>
    <w:p w:rsidR="0073689C" w:rsidRPr="000536CC" w:rsidRDefault="0073689C" w:rsidP="00733CCD">
      <w:pPr>
        <w:pStyle w:val="Geenafstand"/>
        <w:rPr>
          <w:sz w:val="24"/>
          <w:szCs w:val="24"/>
        </w:rPr>
      </w:pPr>
    </w:p>
    <w:p w:rsidR="00961EDB" w:rsidRPr="000536CC" w:rsidRDefault="00961EDB" w:rsidP="00733CCD">
      <w:pPr>
        <w:pStyle w:val="Geenafstand"/>
        <w:rPr>
          <w:b/>
          <w:sz w:val="24"/>
          <w:szCs w:val="24"/>
        </w:rPr>
      </w:pPr>
      <w:r w:rsidRPr="000536CC">
        <w:rPr>
          <w:b/>
          <w:sz w:val="24"/>
          <w:szCs w:val="24"/>
        </w:rPr>
        <w:t>Atelierroute:</w:t>
      </w:r>
    </w:p>
    <w:p w:rsidR="00FA1CE1" w:rsidRPr="000536CC" w:rsidRDefault="00FA1CE1" w:rsidP="00733CCD">
      <w:pPr>
        <w:pStyle w:val="Geenafstand"/>
      </w:pPr>
      <w:r w:rsidRPr="000536CC">
        <w:rPr>
          <w:sz w:val="24"/>
          <w:szCs w:val="24"/>
        </w:rPr>
        <w:t xml:space="preserve">Vrijdagmiddag werd door de deelnemers het werk aangeleverd voor de </w:t>
      </w:r>
      <w:r w:rsidRPr="000536CC">
        <w:rPr>
          <w:bCs/>
          <w:i/>
          <w:sz w:val="24"/>
          <w:szCs w:val="24"/>
        </w:rPr>
        <w:t>Centrale Expositie</w:t>
      </w:r>
      <w:r w:rsidRPr="000536CC">
        <w:rPr>
          <w:sz w:val="24"/>
          <w:szCs w:val="24"/>
        </w:rPr>
        <w:t xml:space="preserve"> in het Koninklijk Instituut voor de Tropen. 123 Professioneel beeldend kunstenaars en ontwerpers brachten ieder een prachtig werk dat in het atelierweekeinde van 2 + 3 mei in de schitterend monumentale hal van het KIT te zien was. De werkgroep Inrichten van de </w:t>
      </w:r>
      <w:r w:rsidRPr="000536CC">
        <w:rPr>
          <w:sz w:val="24"/>
          <w:szCs w:val="24"/>
        </w:rPr>
        <w:lastRenderedPageBreak/>
        <w:t>Centrale Expositie heeft met de kunstwerken een mooie tentoonstelling ingericht.</w:t>
      </w:r>
      <w:r w:rsidRPr="000536CC">
        <w:rPr>
          <w:sz w:val="24"/>
          <w:szCs w:val="24"/>
        </w:rPr>
        <w:br/>
        <w:t xml:space="preserve">Zaterdag 2 en zondag 3 mei heeft het publiek genoten van het niveau van de Centrale Expositie en het getoonde werk én van de presentaties in de </w:t>
      </w:r>
      <w:r w:rsidRPr="000536CC">
        <w:rPr>
          <w:bCs/>
          <w:i/>
          <w:sz w:val="24"/>
          <w:szCs w:val="24"/>
        </w:rPr>
        <w:t>ateliers en Kunstknooppunten van de Open Ateliers Centrum Oost</w:t>
      </w:r>
      <w:r w:rsidRPr="000536CC">
        <w:rPr>
          <w:i/>
          <w:sz w:val="24"/>
          <w:szCs w:val="24"/>
        </w:rPr>
        <w:t>.</w:t>
      </w:r>
      <w:r w:rsidRPr="000536CC">
        <w:rPr>
          <w:i/>
          <w:sz w:val="24"/>
          <w:szCs w:val="24"/>
        </w:rPr>
        <w:br/>
      </w:r>
      <w:r w:rsidRPr="000536CC">
        <w:rPr>
          <w:sz w:val="24"/>
          <w:szCs w:val="24"/>
        </w:rPr>
        <w:t>Er is door de kunstenaars weer meer werk verkocht dan de afgelopen jaren. Ook zijn er veel</w:t>
      </w:r>
      <w:r w:rsidRPr="000536CC">
        <w:t xml:space="preserve"> </w:t>
      </w:r>
      <w:r w:rsidR="000536CC">
        <w:t>O</w:t>
      </w:r>
      <w:r w:rsidRPr="000536CC">
        <w:t>pdrachten verworven en contacten voor exposities gelegd.</w:t>
      </w:r>
      <w:r w:rsidRPr="000536CC">
        <w:br/>
      </w:r>
    </w:p>
    <w:sectPr w:rsidR="00FA1CE1" w:rsidRPr="00053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CD"/>
    <w:rsid w:val="000536CC"/>
    <w:rsid w:val="000726C4"/>
    <w:rsid w:val="00226172"/>
    <w:rsid w:val="003504CB"/>
    <w:rsid w:val="00414474"/>
    <w:rsid w:val="00562121"/>
    <w:rsid w:val="00733CCD"/>
    <w:rsid w:val="0073689C"/>
    <w:rsid w:val="00831D96"/>
    <w:rsid w:val="00847405"/>
    <w:rsid w:val="008C6268"/>
    <w:rsid w:val="00961EDB"/>
    <w:rsid w:val="009830EE"/>
    <w:rsid w:val="00997C31"/>
    <w:rsid w:val="00D15A64"/>
    <w:rsid w:val="00EE0769"/>
    <w:rsid w:val="00FA1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001F4-0409-4FD3-B6C5-9FB85731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1E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3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IJsterk Beheer</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 Chekhchar</dc:creator>
  <cp:lastModifiedBy>Jeroen Verhulst</cp:lastModifiedBy>
  <cp:revision>2</cp:revision>
  <dcterms:created xsi:type="dcterms:W3CDTF">2017-03-16T15:53:00Z</dcterms:created>
  <dcterms:modified xsi:type="dcterms:W3CDTF">2017-03-16T15:53:00Z</dcterms:modified>
</cp:coreProperties>
</file>